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8" w:beforeLines="10" w:beforeAutospacing="0" w:after="57" w:afterLines="20" w:afterAutospacing="0"/>
        <w:jc w:val="center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8"/>
        </w:rPr>
        <w:t>介護保険居宅介護（介護予防）福祉用具購入費支給申請書（受領委任払用）</w:t>
      </w:r>
    </w:p>
    <w:tbl>
      <w:tblPr>
        <w:tblStyle w:val="21"/>
        <w:tblW w:w="1042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>
        <w:trPr>
          <w:trHeight w:val="227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３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42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５</w:t>
            </w:r>
          </w:p>
        </w:tc>
      </w:tr>
      <w:tr>
        <w:trPr>
          <w:trHeight w:val="227" w:hRule="atLeast"/>
        </w:trPr>
        <w:tc>
          <w:tcPr>
            <w:tcW w:w="1616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color w:val="auto"/>
                <w:spacing w:val="-7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816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０</w:t>
            </w: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０</w:t>
            </w: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０</w:t>
            </w: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０</w:t>
            </w:r>
          </w:p>
        </w:tc>
        <w:tc>
          <w:tcPr>
            <w:tcW w:w="444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明治・大正・昭和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年　　月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日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0"/>
                <w:fitText w:val="1400" w:id="2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要介護度状態区分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69"/>
                <w:sz w:val="24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w w:val="69"/>
                <w:sz w:val="24"/>
                <w:fitText w:val="1170" w:id="3"/>
              </w:rPr>
              <w:t>５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要支援状態区分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１　２</w:t>
            </w:r>
          </w:p>
        </w:tc>
      </w:tr>
      <w:tr>
        <w:trPr>
          <w:trHeight w:val="369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年　　　　　月　　　　　日　　～　　　　　年　　　　　月　　　　　日</w:t>
            </w:r>
          </w:p>
        </w:tc>
      </w:tr>
      <w:tr>
        <w:trPr>
          <w:trHeight w:val="850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349" w:type="dxa"/>
            <w:gridSpan w:val="10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5"/>
                <w:sz w:val="20"/>
                <w:fitText w:val="2000" w:id="4"/>
              </w:rPr>
              <w:t>福祉用具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0"/>
                <w:fitText w:val="2000" w:id="4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1400" w:id="5"/>
              </w:rPr>
              <w:t>購入金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sz w:val="20"/>
                <w:fitText w:val="1400" w:id="5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0"/>
                <w:sz w:val="20"/>
                <w:fitText w:val="1400" w:id="6"/>
              </w:rPr>
              <w:t>購入</w:t>
            </w:r>
            <w:r>
              <w:rPr>
                <w:rFonts w:hint="eastAsia" w:ascii="ＭＳ 明朝" w:hAnsi="ＭＳ 明朝" w:eastAsia="ＭＳ 明朝"/>
                <w:color w:val="auto"/>
                <w:spacing w:val="22"/>
                <w:sz w:val="20"/>
                <w:fitText w:val="1400" w:id="6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8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函南町長　仁科　喜世志　様</w:t>
            </w:r>
          </w:p>
        </w:tc>
      </w:tr>
      <w:tr>
        <w:trPr>
          <w:cantSplit/>
          <w:trHeight w:val="340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312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1701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申請者</w:t>
            </w:r>
          </w:p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代表者氏名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0428" w:type="dxa"/>
            <w:gridSpan w:val="2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上の事業所に居宅介護（予防）福祉用具購入費の請求及び受領を委任します。</w:t>
            </w:r>
          </w:p>
        </w:tc>
      </w:tr>
      <w:tr>
        <w:trPr>
          <w:cantSplit/>
          <w:trHeight w:val="340" w:hRule="atLeast"/>
        </w:trPr>
        <w:tc>
          <w:tcPr>
            <w:tcW w:w="16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被保険者氏名</w:t>
            </w:r>
          </w:p>
        </w:tc>
      </w:tr>
    </w:tbl>
    <w:p>
      <w:pPr>
        <w:pStyle w:val="0"/>
        <w:kinsoku w:val="0"/>
        <w:spacing w:line="240" w:lineRule="exact"/>
        <w:ind w:firstLine="200" w:firstLineChars="100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3"/>
                <w:sz w:val="20"/>
                <w:fitText w:val="1000" w:id="7"/>
              </w:rPr>
              <w:t>口座振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sz w:val="20"/>
                <w:fitText w:val="1000" w:id="7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1000" w:id="8"/>
              </w:rPr>
              <w:t>依頼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000" w:id="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0"/>
                <w:sz w:val="20"/>
                <w:fitText w:val="700" w:id="9"/>
              </w:rPr>
              <w:t>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700" w:id="9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6"/>
                <w:sz w:val="20"/>
                <w:fitText w:val="1200" w:id="10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0"/>
                <w:fitText w:val="1200" w:id="10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color w:val="auto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550</Characters>
  <Application>JUST Note</Application>
  <Lines>308</Lines>
  <Paragraphs>82</Paragraphs>
  <CharactersWithSpaces>687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fukushi17</cp:lastModifiedBy>
  <dcterms:created xsi:type="dcterms:W3CDTF">2026-02-09T00:48:00Z</dcterms:created>
  <dcterms:modified xsi:type="dcterms:W3CDTF">2026-02-19T10:51:03Z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04390263-4e89-45f0-96cb-673dea414859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2022-07-22T01:52:52Z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756500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